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9330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>Протокол №</w:t>
      </w:r>
      <w:r w:rsidR="00193304" w:rsidRPr="00193304">
        <w:rPr>
          <w:rFonts w:ascii="Times New Roman" w:hAnsi="Times New Roman"/>
          <w:b/>
          <w:sz w:val="18"/>
          <w:szCs w:val="18"/>
        </w:rPr>
        <w:t>110</w:t>
      </w:r>
    </w:p>
    <w:p w:rsidR="001B7B27" w:rsidRPr="0019330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193304">
        <w:rPr>
          <w:rFonts w:ascii="Times New Roman" w:hAnsi="Times New Roman"/>
          <w:b/>
          <w:sz w:val="18"/>
          <w:szCs w:val="18"/>
        </w:rPr>
        <w:t>3</w:t>
      </w:r>
      <w:r w:rsidRPr="00193304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9330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9330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9330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93304">
        <w:rPr>
          <w:rFonts w:ascii="Times New Roman" w:hAnsi="Times New Roman"/>
          <w:b/>
          <w:sz w:val="18"/>
          <w:szCs w:val="18"/>
        </w:rPr>
        <w:t xml:space="preserve">           </w:t>
      </w:r>
      <w:r w:rsidRPr="00193304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93304">
        <w:rPr>
          <w:rFonts w:ascii="Times New Roman" w:hAnsi="Times New Roman"/>
          <w:b/>
          <w:sz w:val="18"/>
          <w:szCs w:val="18"/>
        </w:rPr>
        <w:t xml:space="preserve">                                      </w:t>
      </w:r>
      <w:r w:rsidR="00656EB5" w:rsidRPr="00193304">
        <w:rPr>
          <w:rFonts w:ascii="Times New Roman" w:hAnsi="Times New Roman"/>
          <w:b/>
          <w:sz w:val="18"/>
          <w:szCs w:val="18"/>
        </w:rPr>
        <w:t xml:space="preserve">              </w:t>
      </w:r>
      <w:r w:rsidR="00D9255F" w:rsidRPr="00193304">
        <w:rPr>
          <w:rFonts w:ascii="Times New Roman" w:hAnsi="Times New Roman"/>
          <w:b/>
          <w:sz w:val="18"/>
          <w:szCs w:val="18"/>
        </w:rPr>
        <w:t xml:space="preserve">   </w:t>
      </w:r>
      <w:r w:rsidRPr="00193304">
        <w:rPr>
          <w:rFonts w:ascii="Times New Roman" w:hAnsi="Times New Roman"/>
          <w:b/>
          <w:sz w:val="18"/>
          <w:szCs w:val="18"/>
        </w:rPr>
        <w:t xml:space="preserve">  «</w:t>
      </w:r>
      <w:r w:rsidR="00C4302E" w:rsidRPr="00193304">
        <w:rPr>
          <w:rFonts w:ascii="Times New Roman" w:hAnsi="Times New Roman"/>
          <w:b/>
          <w:sz w:val="18"/>
          <w:szCs w:val="18"/>
        </w:rPr>
        <w:t>1</w:t>
      </w:r>
      <w:r w:rsidR="00193304" w:rsidRPr="00193304">
        <w:rPr>
          <w:rFonts w:ascii="Times New Roman" w:hAnsi="Times New Roman"/>
          <w:b/>
          <w:sz w:val="18"/>
          <w:szCs w:val="18"/>
        </w:rPr>
        <w:t>6</w:t>
      </w:r>
      <w:r w:rsidRPr="00193304">
        <w:rPr>
          <w:rFonts w:ascii="Times New Roman" w:hAnsi="Times New Roman"/>
          <w:b/>
          <w:sz w:val="18"/>
          <w:szCs w:val="18"/>
        </w:rPr>
        <w:t>»</w:t>
      </w:r>
      <w:r w:rsidR="00137141" w:rsidRPr="00193304">
        <w:rPr>
          <w:rFonts w:ascii="Times New Roman" w:hAnsi="Times New Roman"/>
          <w:b/>
          <w:sz w:val="18"/>
          <w:szCs w:val="18"/>
        </w:rPr>
        <w:t xml:space="preserve"> </w:t>
      </w:r>
      <w:r w:rsidR="002636C1" w:rsidRPr="00193304">
        <w:rPr>
          <w:rFonts w:ascii="Times New Roman" w:hAnsi="Times New Roman"/>
          <w:b/>
          <w:sz w:val="18"/>
          <w:szCs w:val="18"/>
        </w:rPr>
        <w:t>июня</w:t>
      </w:r>
      <w:r w:rsidR="002A02D5" w:rsidRPr="00193304">
        <w:rPr>
          <w:rFonts w:ascii="Times New Roman" w:hAnsi="Times New Roman"/>
          <w:b/>
          <w:sz w:val="18"/>
          <w:szCs w:val="18"/>
        </w:rPr>
        <w:t xml:space="preserve"> </w:t>
      </w:r>
      <w:r w:rsidRPr="0019330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193304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193304">
        <w:rPr>
          <w:rFonts w:ascii="Times New Roman" w:hAnsi="Times New Roman"/>
          <w:b/>
          <w:sz w:val="18"/>
          <w:szCs w:val="18"/>
        </w:rPr>
        <w:t>3</w:t>
      </w:r>
      <w:r w:rsidRPr="0019330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193304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9330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9330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9330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193304" w:rsidRDefault="009D5E80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709"/>
        <w:gridCol w:w="709"/>
        <w:gridCol w:w="1559"/>
        <w:gridCol w:w="1276"/>
        <w:gridCol w:w="1559"/>
        <w:gridCol w:w="1525"/>
      </w:tblGrid>
      <w:tr w:rsidR="00F90EAC" w:rsidRPr="00193304" w:rsidTr="00DE58A5">
        <w:trPr>
          <w:trHeight w:val="70"/>
        </w:trPr>
        <w:tc>
          <w:tcPr>
            <w:tcW w:w="675" w:type="dxa"/>
            <w:hideMark/>
          </w:tcPr>
          <w:p w:rsidR="00C4302E" w:rsidRPr="00193304" w:rsidRDefault="00C4302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35" w:type="dxa"/>
            <w:hideMark/>
          </w:tcPr>
          <w:p w:rsidR="00C4302E" w:rsidRPr="00193304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</w:tcPr>
          <w:p w:rsidR="00C4302E" w:rsidRPr="00193304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709" w:type="dxa"/>
            <w:hideMark/>
          </w:tcPr>
          <w:p w:rsidR="00C4302E" w:rsidRPr="00193304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C4302E" w:rsidRPr="00193304" w:rsidRDefault="00C4302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C4302E" w:rsidRPr="00193304" w:rsidRDefault="00C4302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C4302E" w:rsidRPr="00193304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4302E" w:rsidRPr="00193304" w:rsidRDefault="00C4302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25" w:type="dxa"/>
            <w:hideMark/>
          </w:tcPr>
          <w:p w:rsidR="00C4302E" w:rsidRPr="00193304" w:rsidRDefault="00C4302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193304" w:rsidRPr="00193304" w:rsidTr="00DE58A5">
        <w:trPr>
          <w:trHeight w:val="270"/>
        </w:trPr>
        <w:tc>
          <w:tcPr>
            <w:tcW w:w="675" w:type="dxa"/>
          </w:tcPr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</w:tcPr>
          <w:p w:rsidR="00193304" w:rsidRPr="00193304" w:rsidRDefault="00193304" w:rsidP="001933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Наркотест     6 мульти-Экспресс. (амфетамина,марихуаны,морфина,кокаина, метамфетамина,бензодиазепин) Набор тест-полосок   для иммунохроматографического быстрого, качественного  определения наркотиков в моче</w:t>
            </w:r>
          </w:p>
        </w:tc>
        <w:tc>
          <w:tcPr>
            <w:tcW w:w="2977" w:type="dxa"/>
          </w:tcPr>
          <w:p w:rsidR="00193304" w:rsidRPr="00193304" w:rsidRDefault="00193304" w:rsidP="001933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Быстрое ( 2 минуты) выявление  шести  видов наркотиков в моче человека. Тест позволяет также определить вид употребленного наркотика.  Тест способен выявить наркотик в течении 5-7 суток с момента употребления.</w:t>
            </w:r>
          </w:p>
        </w:tc>
        <w:tc>
          <w:tcPr>
            <w:tcW w:w="709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3 890,00  </w:t>
            </w:r>
          </w:p>
        </w:tc>
        <w:tc>
          <w:tcPr>
            <w:tcW w:w="1276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389 000,00</w:t>
            </w:r>
          </w:p>
        </w:tc>
        <w:tc>
          <w:tcPr>
            <w:tcW w:w="1559" w:type="dxa"/>
          </w:tcPr>
          <w:p w:rsidR="00DB420E" w:rsidRPr="00193304" w:rsidRDefault="00DB420E" w:rsidP="00DB4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ZEITUN</w:t>
            </w: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:rsidR="00193304" w:rsidRPr="00193304" w:rsidRDefault="00DB420E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3300</w:t>
            </w:r>
          </w:p>
        </w:tc>
      </w:tr>
      <w:tr w:rsidR="00193304" w:rsidRPr="00193304" w:rsidTr="00DE58A5">
        <w:trPr>
          <w:trHeight w:val="119"/>
        </w:trPr>
        <w:tc>
          <w:tcPr>
            <w:tcW w:w="675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193304" w:rsidRPr="00193304" w:rsidRDefault="00193304" w:rsidP="0019330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389 000,00</w:t>
            </w:r>
          </w:p>
        </w:tc>
        <w:tc>
          <w:tcPr>
            <w:tcW w:w="1559" w:type="dxa"/>
          </w:tcPr>
          <w:p w:rsidR="00193304" w:rsidRPr="00193304" w:rsidRDefault="00193304" w:rsidP="001933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D5E80" w:rsidRPr="00193304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BA0282" w:rsidRPr="00193304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193304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193304" w:rsidRDefault="005F4AAC" w:rsidP="009D5E80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693"/>
        <w:gridCol w:w="850"/>
        <w:gridCol w:w="743"/>
        <w:gridCol w:w="992"/>
        <w:gridCol w:w="1276"/>
        <w:gridCol w:w="1843"/>
        <w:gridCol w:w="1418"/>
      </w:tblGrid>
      <w:tr w:rsidR="00193304" w:rsidRPr="00193304" w:rsidTr="00DE58A5">
        <w:trPr>
          <w:trHeight w:val="274"/>
        </w:trPr>
        <w:tc>
          <w:tcPr>
            <w:tcW w:w="675" w:type="dxa"/>
            <w:hideMark/>
          </w:tcPr>
          <w:p w:rsidR="00193304" w:rsidRPr="00193304" w:rsidRDefault="00193304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261" w:type="dxa"/>
          </w:tcPr>
          <w:p w:rsidR="00193304" w:rsidRPr="00193304" w:rsidRDefault="00193304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693" w:type="dxa"/>
          </w:tcPr>
          <w:p w:rsidR="00193304" w:rsidRPr="00193304" w:rsidRDefault="00193304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850" w:type="dxa"/>
          </w:tcPr>
          <w:p w:rsidR="00193304" w:rsidRPr="00193304" w:rsidRDefault="00193304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43" w:type="dxa"/>
          </w:tcPr>
          <w:p w:rsidR="00193304" w:rsidRPr="00193304" w:rsidRDefault="00193304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</w:tcPr>
          <w:p w:rsidR="00193304" w:rsidRPr="00193304" w:rsidRDefault="00193304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193304" w:rsidRPr="00193304" w:rsidRDefault="00193304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в тенге                   </w:t>
            </w:r>
          </w:p>
        </w:tc>
        <w:tc>
          <w:tcPr>
            <w:tcW w:w="1843" w:type="dxa"/>
          </w:tcPr>
          <w:p w:rsidR="00193304" w:rsidRPr="00193304" w:rsidRDefault="00193304" w:rsidP="0035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ИП</w:t>
            </w: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TANSHOLPAN</w:t>
            </w: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93304" w:rsidRPr="00193304" w:rsidRDefault="0093112E" w:rsidP="00193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801228400908</w:t>
            </w:r>
          </w:p>
        </w:tc>
        <w:tc>
          <w:tcPr>
            <w:tcW w:w="1418" w:type="dxa"/>
          </w:tcPr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ZEITUN</w:t>
            </w:r>
            <w:r w:rsidRPr="00193304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9330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180140039033</w:t>
            </w:r>
          </w:p>
        </w:tc>
      </w:tr>
      <w:tr w:rsidR="00193304" w:rsidRPr="00193304" w:rsidTr="00DE58A5">
        <w:trPr>
          <w:trHeight w:val="137"/>
        </w:trPr>
        <w:tc>
          <w:tcPr>
            <w:tcW w:w="675" w:type="dxa"/>
          </w:tcPr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193304" w:rsidRPr="00193304" w:rsidRDefault="00193304" w:rsidP="001933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Наркотест     6 мульти-Экспресс. (амфетамина,марихуаны,морфина,кокаина, метамфетамина,бензодиазепин) Набор тест-полосок   для иммунохроматографического быстрого, качественного  определения наркотиков в моче</w:t>
            </w:r>
          </w:p>
        </w:tc>
        <w:tc>
          <w:tcPr>
            <w:tcW w:w="2693" w:type="dxa"/>
          </w:tcPr>
          <w:p w:rsidR="00193304" w:rsidRPr="00193304" w:rsidRDefault="00193304" w:rsidP="0019330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Быстрое ( 2 минуты) выявление  шести  видов наркотиков в моче человека. Тест позволяет также определить вид употребленного наркотика.  Тест способен выявить наркотик в течении 5-7 суток с момента употребления.</w:t>
            </w:r>
          </w:p>
        </w:tc>
        <w:tc>
          <w:tcPr>
            <w:tcW w:w="850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743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3 890,00  </w:t>
            </w:r>
          </w:p>
        </w:tc>
        <w:tc>
          <w:tcPr>
            <w:tcW w:w="1276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389 000,00   </w:t>
            </w:r>
          </w:p>
        </w:tc>
        <w:tc>
          <w:tcPr>
            <w:tcW w:w="1843" w:type="dxa"/>
          </w:tcPr>
          <w:p w:rsidR="00193304" w:rsidRPr="00193304" w:rsidRDefault="00DE58A5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1418" w:type="dxa"/>
          </w:tcPr>
          <w:p w:rsidR="00193304" w:rsidRPr="00193304" w:rsidRDefault="00DE58A5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3300</w:t>
            </w:r>
          </w:p>
        </w:tc>
      </w:tr>
      <w:tr w:rsidR="00193304" w:rsidRPr="00193304" w:rsidTr="00DE58A5">
        <w:trPr>
          <w:trHeight w:val="274"/>
        </w:trPr>
        <w:tc>
          <w:tcPr>
            <w:tcW w:w="675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693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vAlign w:val="center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193304" w:rsidRPr="00193304" w:rsidRDefault="00193304" w:rsidP="001933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330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193304" w:rsidRPr="00193304" w:rsidRDefault="00193304" w:rsidP="0019330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3304">
              <w:rPr>
                <w:rFonts w:ascii="Times New Roman" w:hAnsi="Times New Roman"/>
                <w:b/>
                <w:bCs/>
                <w:sz w:val="18"/>
                <w:szCs w:val="18"/>
              </w:rPr>
              <w:t>389 000,00</w:t>
            </w:r>
          </w:p>
        </w:tc>
        <w:tc>
          <w:tcPr>
            <w:tcW w:w="1843" w:type="dxa"/>
          </w:tcPr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3304" w:rsidRPr="00193304" w:rsidRDefault="00193304" w:rsidP="00193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7F75" w:rsidRPr="00193304" w:rsidRDefault="00157F75" w:rsidP="00157F7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5E80" w:rsidRPr="00193304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193304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193304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193304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193304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F4AAC" w:rsidRPr="00193304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42891" w:rsidRPr="00193304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F45A3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="0058260B" w:rsidRPr="00AF45A3">
        <w:rPr>
          <w:rFonts w:ascii="Times New Roman" w:hAnsi="Times New Roman"/>
          <w:b/>
          <w:sz w:val="18"/>
          <w:szCs w:val="18"/>
        </w:rPr>
        <w:t xml:space="preserve">  </w:t>
      </w:r>
      <w:r w:rsidR="00F91D82" w:rsidRPr="00AF45A3">
        <w:rPr>
          <w:rFonts w:ascii="Times New Roman" w:hAnsi="Times New Roman"/>
          <w:b/>
          <w:sz w:val="18"/>
          <w:szCs w:val="18"/>
        </w:rPr>
        <w:t xml:space="preserve">  </w:t>
      </w:r>
    </w:p>
    <w:p w:rsidR="00AF45A3" w:rsidRDefault="00AF45A3" w:rsidP="00AF45A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60B3" w:rsidRDefault="00F65133" w:rsidP="00AF45A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AF45A3">
        <w:rPr>
          <w:rFonts w:ascii="Times New Roman" w:hAnsi="Times New Roman"/>
          <w:b/>
          <w:sz w:val="18"/>
          <w:szCs w:val="18"/>
        </w:rPr>
        <w:t xml:space="preserve">- </w:t>
      </w:r>
      <w:r w:rsidR="00AF45A3" w:rsidRPr="00AF45A3">
        <w:rPr>
          <w:rFonts w:ascii="Times New Roman" w:hAnsi="Times New Roman"/>
          <w:b/>
          <w:sz w:val="18"/>
          <w:szCs w:val="18"/>
        </w:rPr>
        <w:t>ИП «</w:t>
      </w:r>
      <w:r w:rsidR="00AF45A3" w:rsidRPr="00AF45A3">
        <w:rPr>
          <w:rFonts w:ascii="Times New Roman" w:hAnsi="Times New Roman"/>
          <w:b/>
          <w:sz w:val="18"/>
          <w:szCs w:val="18"/>
          <w:lang w:val="en-US"/>
        </w:rPr>
        <w:t>TANSHOLPAN</w:t>
      </w:r>
      <w:r w:rsidR="00AF45A3" w:rsidRPr="00AF45A3">
        <w:rPr>
          <w:rFonts w:ascii="Times New Roman" w:hAnsi="Times New Roman"/>
          <w:b/>
          <w:sz w:val="18"/>
          <w:szCs w:val="18"/>
        </w:rPr>
        <w:t>»</w:t>
      </w:r>
      <w:r w:rsidR="006815B2">
        <w:rPr>
          <w:rFonts w:ascii="Times New Roman" w:hAnsi="Times New Roman"/>
          <w:b/>
          <w:sz w:val="18"/>
          <w:szCs w:val="18"/>
        </w:rPr>
        <w:t xml:space="preserve">, </w:t>
      </w:r>
      <w:r w:rsidR="008460B3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="0092065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06480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2065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AF45A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="0016656D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AF45A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Карасайский район,</w:t>
      </w:r>
      <w:r w:rsidR="006815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AF45A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с. Ельтайский С.О.</w:t>
      </w:r>
      <w:r w:rsidR="00DF0814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ул.</w:t>
      </w:r>
      <w:r w:rsidR="00AF45A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Абылайхан, 221 </w:t>
      </w:r>
      <w:r w:rsidR="00906480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0959B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40685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от  </w:t>
      </w:r>
      <w:r w:rsidR="006815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12</w:t>
      </w:r>
      <w:r w:rsidR="00906480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.06</w:t>
      </w:r>
      <w:r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.2023</w:t>
      </w:r>
      <w:r w:rsidR="0092065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г., в </w:t>
      </w:r>
      <w:r w:rsidR="000959B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6815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3E68E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6815B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43</w:t>
      </w:r>
      <w:r w:rsidR="008460B3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</w:t>
      </w:r>
      <w:r w:rsidR="009F01F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</w:p>
    <w:p w:rsidR="006815B2" w:rsidRDefault="006815B2" w:rsidP="00AF45A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6815B2" w:rsidRPr="00193304" w:rsidRDefault="006815B2" w:rsidP="006815B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-</w:t>
      </w:r>
      <w:r w:rsidRPr="006815B2">
        <w:rPr>
          <w:rFonts w:ascii="Times New Roman" w:hAnsi="Times New Roman"/>
          <w:b/>
          <w:sz w:val="18"/>
          <w:szCs w:val="18"/>
        </w:rPr>
        <w:t xml:space="preserve"> </w:t>
      </w:r>
      <w:r w:rsidRPr="00193304">
        <w:rPr>
          <w:rFonts w:ascii="Times New Roman" w:hAnsi="Times New Roman"/>
          <w:b/>
          <w:sz w:val="18"/>
          <w:szCs w:val="18"/>
        </w:rPr>
        <w:t>ТОО «</w:t>
      </w:r>
      <w:r>
        <w:rPr>
          <w:rFonts w:ascii="Times New Roman" w:hAnsi="Times New Roman"/>
          <w:b/>
          <w:sz w:val="18"/>
          <w:szCs w:val="18"/>
          <w:lang w:val="en-US"/>
        </w:rPr>
        <w:t>ZEITUN</w:t>
      </w:r>
      <w:r w:rsidRPr="00193304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   Алмат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Карасайский район, г. Каскелен, ул. Райымбека 58 Б</w:t>
      </w:r>
      <w:r w:rsidR="009F01F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14.06.2023г.,  в 15ч:59м.</w:t>
      </w:r>
    </w:p>
    <w:p w:rsidR="006815B2" w:rsidRPr="006815B2" w:rsidRDefault="006815B2" w:rsidP="006815B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A76E7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34BDB" w:rsidRDefault="00A34BDB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34BDB" w:rsidRDefault="00A34BDB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34BDB" w:rsidRDefault="00A34BDB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34BDB" w:rsidRDefault="00A34BDB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A34BDB" w:rsidRPr="00193304" w:rsidRDefault="00A34BDB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B7B27" w:rsidRPr="00193304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19330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Pr="00193304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AC640F" w:rsidRPr="00193304" w:rsidRDefault="00DE58A5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</w:rPr>
        <w:t>ТОО «</w:t>
      </w:r>
      <w:r>
        <w:rPr>
          <w:rFonts w:ascii="Times New Roman" w:hAnsi="Times New Roman"/>
          <w:b/>
          <w:sz w:val="18"/>
          <w:szCs w:val="18"/>
          <w:lang w:val="en-US"/>
        </w:rPr>
        <w:t>ZEITUN</w:t>
      </w:r>
      <w:r w:rsidRPr="00193304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   Алмат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Карасайский район, г. Каскелен, ул. Райымбека 58 Б  </w:t>
      </w:r>
      <w:r w:rsidR="00F65133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F65133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BA0282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сумма </w:t>
      </w:r>
      <w:r w:rsidR="00F65133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93112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330 000</w:t>
      </w:r>
      <w:r w:rsidR="002A0E11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0959BF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8260B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</w:t>
      </w:r>
      <w:r w:rsidR="00906480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0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</w:t>
      </w:r>
      <w:r w:rsidR="00202450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тиын</w:t>
      </w:r>
      <w:r w:rsidR="00FE46B9" w:rsidRPr="0019330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EE3054" w:rsidRPr="0019330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193304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19330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19330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19330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19330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193304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193304">
        <w:rPr>
          <w:rFonts w:ascii="Times New Roman" w:hAnsi="Times New Roman"/>
          <w:sz w:val="18"/>
          <w:szCs w:val="18"/>
        </w:rPr>
        <w:t>– отсутствует;</w:t>
      </w:r>
    </w:p>
    <w:p w:rsidR="00160806" w:rsidRPr="00193304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AA76E7" w:rsidRPr="00193304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DA7D8E" w:rsidRPr="00193304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</w:rPr>
      </w:pPr>
      <w:r w:rsidRPr="00193304">
        <w:rPr>
          <w:rFonts w:ascii="Times New Roman" w:hAnsi="Times New Roman"/>
          <w:sz w:val="18"/>
          <w:szCs w:val="18"/>
        </w:rPr>
        <w:t xml:space="preserve">                                </w:t>
      </w:r>
      <w:r w:rsidR="00AA76E7" w:rsidRPr="00193304">
        <w:rPr>
          <w:rFonts w:ascii="Times New Roman" w:hAnsi="Times New Roman"/>
          <w:sz w:val="18"/>
          <w:szCs w:val="18"/>
        </w:rPr>
        <w:t xml:space="preserve">    </w:t>
      </w:r>
      <w:r w:rsidR="00E17254" w:rsidRPr="00193304">
        <w:rPr>
          <w:rFonts w:ascii="Times New Roman" w:hAnsi="Times New Roman"/>
          <w:sz w:val="18"/>
          <w:szCs w:val="18"/>
        </w:rPr>
        <w:t xml:space="preserve"> </w:t>
      </w:r>
      <w:r w:rsidRPr="00193304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="00AA76E7" w:rsidRPr="00193304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193304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</w:rPr>
      </w:pPr>
      <w:r w:rsidRPr="0019330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9330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93304">
        <w:rPr>
          <w:rFonts w:ascii="Times New Roman" w:hAnsi="Times New Roman"/>
          <w:sz w:val="18"/>
          <w:szCs w:val="18"/>
        </w:rPr>
        <w:t xml:space="preserve"> – </w:t>
      </w:r>
      <w:r w:rsidRPr="0019330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9330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165A0" w:rsidRPr="00193304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19330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9330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19330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193304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193304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19330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F9" w:rsidRDefault="00D359F9" w:rsidP="00233E55">
      <w:pPr>
        <w:spacing w:after="0" w:line="240" w:lineRule="auto"/>
      </w:pPr>
      <w:r>
        <w:separator/>
      </w:r>
    </w:p>
  </w:endnote>
  <w:endnote w:type="continuationSeparator" w:id="0">
    <w:p w:rsidR="00D359F9" w:rsidRDefault="00D359F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F9" w:rsidRDefault="00D359F9" w:rsidP="00233E55">
      <w:pPr>
        <w:spacing w:after="0" w:line="240" w:lineRule="auto"/>
      </w:pPr>
      <w:r>
        <w:separator/>
      </w:r>
    </w:p>
  </w:footnote>
  <w:footnote w:type="continuationSeparator" w:id="0">
    <w:p w:rsidR="00D359F9" w:rsidRDefault="00D359F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6C14B-27EC-4FE6-9AE4-E774B833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948</cp:revision>
  <cp:lastPrinted>2023-05-30T05:40:00Z</cp:lastPrinted>
  <dcterms:created xsi:type="dcterms:W3CDTF">2021-07-27T04:19:00Z</dcterms:created>
  <dcterms:modified xsi:type="dcterms:W3CDTF">2023-06-16T08:19:00Z</dcterms:modified>
</cp:coreProperties>
</file>